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glossary/fontTable.xml" ContentType="application/vnd.openxmlformats-officedocument.wordprocessingml.fontTable+xml"/>
  <Override PartName="/word/glossary/_rels/document.xml.rels" ContentType="application/vnd.openxmlformats-package.relationship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-426" w:firstLine="568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i/>
          <w:iCs/>
        </w:rPr>
      </w:r>
    </w:p>
    <w:p>
      <w:pPr>
        <w:pStyle w:val="Normal"/>
        <w:ind w:left="-426" w:firstLine="568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>Итоговая практика</w:t>
      </w:r>
    </w:p>
    <w:p>
      <w:pPr>
        <w:pStyle w:val="Normal"/>
        <w:ind w:left="-426" w:firstLine="568"/>
        <w:jc w:val="both"/>
        <w:rPr>
          <w:rFonts w:ascii="Times New Roman" w:hAnsi="Times New Roman" w:eastAsia="Calibri" w:cs="Times New Roman"/>
          <w:i/>
          <w:i/>
          <w:iCs/>
          <w:sz w:val="24"/>
          <w:szCs w:val="24"/>
        </w:rPr>
      </w:pPr>
      <w:r>
        <w:rPr>
          <w:rFonts w:eastAsia="Calibri"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ind w:left="-426" w:firstLine="56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i/>
          <w:iCs/>
          <w:sz w:val="24"/>
          <w:szCs w:val="24"/>
        </w:rPr>
        <w:t>И мы возжигаемся концентрацией Синтеза в  каждом из нас, возжигаемся глубиной явления 45 Синтеза  Изначально Вышестоящего Отца цельно.</w:t>
      </w:r>
    </w:p>
    <w:p>
      <w:pPr>
        <w:pStyle w:val="Normal"/>
        <w:ind w:left="-426" w:firstLine="56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i/>
          <w:iCs/>
          <w:sz w:val="24"/>
          <w:szCs w:val="24"/>
        </w:rPr>
        <w:t>Синтезируемся с Изначально Вышестоящими Аватарами Синтеза Кут Хуми Фаинь, проникаясь синтезом, и в этой проникновенности переходим в зал Изначально Вышестоящего Дома Изначально Вышестоящего Отца, развёртываясь в форме Ипостаси 45 Синтеза  Изначально Вышестоящего Отца пред Изначально Вышестоящими Аватарами Синтеза Кут Хуми Фаинь, и синтезируясь с их Хум, мы стяжаем Синтез Синтеза Изначально Вышестоящего Отца, прося преобразить каждого из нас и синтез нас, на явление Итоговой практики 45-го Синтеза Изначально Вышестоящего Отца, возжигаемся, и возжигаясь, мы синтезируемся с Изначально Вышестоящим Отцом, проникаясь его Синтезом, переходим в зал Изначально Вышестоящего Отца на 257-ю Высокую Цельность, развёртываясь пред Изначально Вышестоящим Отцом в форме Ипостасей 45  Синтеза Изначально Вышестоящего Отца и, синтезируясь с Хум Изначально Вышестоящего Отца, мы стяжаем Синтез Изначально Вышестоящего Отца, прося преобразить каждого из нас и синтез нас на стяжание Итоговой практики 45-го Синтеза Изначально Вышестоящего Отца, возжигаемся.</w:t>
      </w:r>
    </w:p>
    <w:p>
      <w:pPr>
        <w:pStyle w:val="Normal"/>
        <w:ind w:left="-426" w:firstLine="56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i/>
          <w:iCs/>
          <w:sz w:val="24"/>
          <w:szCs w:val="24"/>
        </w:rPr>
        <w:t>И синтезируясь с Хум Изначально Вышестоящего Отца, мы стяжаем:</w:t>
      </w:r>
    </w:p>
    <w:p>
      <w:pPr>
        <w:pStyle w:val="Normal"/>
        <w:ind w:left="-426" w:firstLine="568"/>
        <w:jc w:val="both"/>
        <w:rPr>
          <w:i/>
          <w:i/>
          <w:iCs/>
        </w:rPr>
      </w:pP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>16365 шестидесятичетырёхллионов</w:t>
      </w:r>
      <w:r>
        <w:rPr>
          <w:rFonts w:eastAsia="Calibri" w:cs="Times New Roman" w:ascii="Times New Roman" w:hAnsi="Times New Roman"/>
          <w:i/>
          <w:iCs/>
          <w:sz w:val="24"/>
          <w:szCs w:val="24"/>
        </w:rPr>
        <w:t xml:space="preserve"> Ядер Синтеза 16244-й </w:t>
      </w: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 xml:space="preserve"> Субъядерности</w:t>
      </w:r>
      <w:r>
        <w:rPr>
          <w:rFonts w:eastAsia="Calibri" w:cs="Times New Roman" w:ascii="Times New Roman" w:hAnsi="Times New Roman"/>
          <w:i/>
          <w:iCs/>
          <w:sz w:val="24"/>
          <w:szCs w:val="24"/>
        </w:rPr>
        <w:t xml:space="preserve">  Синтеза 189-й Высокой Цельности, возжигаемся, и возжигаясь, мы глубже синтезируемся с Хум Изначально Вышестоящего Отца и стяжаем </w:t>
      </w:r>
    </w:p>
    <w:p>
      <w:pPr>
        <w:pStyle w:val="Normal"/>
        <w:ind w:left="-426" w:firstLine="56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>Цельный Огонь</w:t>
      </w:r>
      <w:r>
        <w:rPr>
          <w:rFonts w:eastAsia="Calibri" w:cs="Times New Roman" w:ascii="Times New Roman" w:hAnsi="Times New Roman"/>
          <w:i/>
          <w:iCs/>
          <w:sz w:val="24"/>
          <w:szCs w:val="24"/>
        </w:rPr>
        <w:t xml:space="preserve"> и </w:t>
      </w: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>Цельный Синтез каждому из нас в явлении 45-го Синтеза</w:t>
      </w:r>
      <w:r>
        <w:rPr>
          <w:rFonts w:eastAsia="Calibri" w:cs="Times New Roman" w:ascii="Times New Roman" w:hAnsi="Times New Roman"/>
          <w:i/>
          <w:iCs/>
          <w:sz w:val="24"/>
          <w:szCs w:val="24"/>
        </w:rPr>
        <w:t xml:space="preserve"> Изначально Вышестоящего Отца 189-й Высокой Цельности, возжигаемся.</w:t>
      </w:r>
    </w:p>
    <w:p>
      <w:pPr>
        <w:pStyle w:val="Normal"/>
        <w:ind w:left="-426" w:firstLine="56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i/>
          <w:iCs/>
          <w:sz w:val="24"/>
          <w:szCs w:val="24"/>
        </w:rPr>
        <w:t>Глубже синтезируемся с Хум Изначально Вышестоящего Отца, стяжаем 16384 Синтеза в явлении концентрации 4096 частей, 4096 систем, 4096 аппаратов, 4096 частностей в явлении Человека Метагалактики в концентрации 189-й Высокой Цельности 45-го Синтеза Изначально Вышестоящего Отца, возжигаемся.</w:t>
      </w:r>
    </w:p>
    <w:p>
      <w:pPr>
        <w:pStyle w:val="Normal"/>
        <w:ind w:left="-426" w:firstLine="56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i/>
          <w:iCs/>
          <w:sz w:val="24"/>
          <w:szCs w:val="24"/>
        </w:rPr>
        <w:t xml:space="preserve">Синтезируемся с Хум Изначально Вышестоящего Отца, стяжаем 16384 Генов в явлении концентрации 4096 частей, 4096 систем, 4096 аппаратов, 4096 частностей Человека М6етагалактики в каждом из нас и в синтезе нас и возжигаемся. </w:t>
      </w:r>
    </w:p>
    <w:p>
      <w:pPr>
        <w:pStyle w:val="Normal"/>
        <w:ind w:left="-426" w:firstLine="56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i/>
          <w:iCs/>
          <w:sz w:val="24"/>
          <w:szCs w:val="24"/>
        </w:rPr>
        <w:t>Далее, глубже синтезируясь с Хум Изначально Вышестоящего Отца, мы стяжаем 64 Синтеза, стяжая 64 инструмента 45-го Синтеза Изначально Вышестоящего Отца 189-й Высокой Цельности, возжигаемся.</w:t>
      </w:r>
    </w:p>
    <w:p>
      <w:pPr>
        <w:pStyle w:val="Normal"/>
        <w:ind w:left="-426" w:firstLine="56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i/>
          <w:iCs/>
          <w:sz w:val="24"/>
          <w:szCs w:val="24"/>
        </w:rPr>
        <w:t>Стяжаем  концентрацию итогами 45-го Синтеза Изначально Вышестоящего Отца 96-ти Научных Синтезов, возжигаемся,</w:t>
      </w:r>
    </w:p>
    <w:p>
      <w:pPr>
        <w:pStyle w:val="Normal"/>
        <w:ind w:left="-426" w:firstLine="56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i/>
          <w:iCs/>
          <w:sz w:val="24"/>
          <w:szCs w:val="24"/>
        </w:rPr>
        <w:t>И глубже синтезируясь с Хум Изначально Вышестоящего Отца, мы стяжаем 256 Синтезов в явлении 256-ти эталонных концентраций Посвящений Посвящённого Человека Метагалактики 45 Синтеза Изначально Вышестоящего Отца 189-й Высокой Цельности, возжигаемся.</w:t>
      </w:r>
    </w:p>
    <w:p>
      <w:pPr>
        <w:pStyle w:val="Normal"/>
        <w:ind w:left="-426" w:firstLine="56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i/>
          <w:iCs/>
          <w:sz w:val="24"/>
          <w:szCs w:val="24"/>
        </w:rPr>
        <w:t>Стяжаем 256 Синтезов в явлении 256-ти Статусов Служащего Человека Метагалактики 45-го Синтеза Изначально Вышестоящего Отца 189-й Высокой Цельности, возжигаемся.</w:t>
      </w:r>
    </w:p>
    <w:p>
      <w:pPr>
        <w:pStyle w:val="Normal"/>
        <w:ind w:left="-426" w:firstLine="56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i/>
          <w:iCs/>
          <w:sz w:val="24"/>
          <w:szCs w:val="24"/>
        </w:rPr>
        <w:t>Стяжаем 256 Синтезов в явлении Ипостаси Человека Метагалактики 45-го Синтеза Изначально Вышестоящего Отца 189-й Высокой Цельности, возжигаемся.</w:t>
      </w:r>
    </w:p>
    <w:p>
      <w:pPr>
        <w:pStyle w:val="Normal"/>
        <w:ind w:left="-426" w:firstLine="56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i/>
          <w:iCs/>
          <w:sz w:val="24"/>
          <w:szCs w:val="24"/>
        </w:rPr>
        <w:t>Стяжаем 256 Синтезов в явлении концентрации Синтезности Учителя Мудрости в явлении Человека Метагалактики 45-го Синтеза Изначально Вышестоящего Отца 189-й Высокой Цельности, возжигаемся.</w:t>
      </w:r>
    </w:p>
    <w:p>
      <w:pPr>
        <w:pStyle w:val="Normal"/>
        <w:ind w:left="-426" w:firstLine="56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i/>
          <w:iCs/>
          <w:sz w:val="24"/>
          <w:szCs w:val="24"/>
        </w:rPr>
        <w:t>Синтезируясь с Хум Изначально Вышестоящего Отца,  стяжаем 256 Синтезов в явлении концентрации Полномочий Совершенств Владыки концентрации Человека метагалактики 45-го Синтеза Изначально Вышестоящего Отца 189-й Высокой Цельности, возжигаемся.</w:t>
      </w:r>
    </w:p>
    <w:p>
      <w:pPr>
        <w:pStyle w:val="Normal"/>
        <w:ind w:left="-426" w:firstLine="56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i/>
          <w:iCs/>
          <w:sz w:val="24"/>
          <w:szCs w:val="24"/>
        </w:rPr>
        <w:t>Синтезируясь с Хум Изначально Вышестоящего Отца,  и стяжаем 256 Синтезов в развёртке концентрации 256-ти Иерархизаций Аватара Человека Метагалактики 45-го Синтеза  189-й Высокой Цельности, возжигаемся.</w:t>
      </w:r>
    </w:p>
    <w:p>
      <w:pPr>
        <w:pStyle w:val="Normal"/>
        <w:ind w:left="-426" w:firstLine="56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i/>
          <w:iCs/>
          <w:sz w:val="24"/>
          <w:szCs w:val="24"/>
        </w:rPr>
        <w:t>И синтезируясь с Хум Изначально Вышестоящего Отца,  мы стяжаем концентрацию прямого Синтеза Изначально Вышестоящего Отца  ракурсом концентрации Должностной компетенции в явлении Человека Метагалактики 45-го Синтеза  189-й Высокой Цельности, возжигаемся.</w:t>
      </w:r>
    </w:p>
    <w:p>
      <w:pPr>
        <w:pStyle w:val="Normal"/>
        <w:ind w:left="-426" w:firstLine="56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i/>
          <w:iCs/>
          <w:sz w:val="24"/>
          <w:szCs w:val="24"/>
        </w:rPr>
        <w:t xml:space="preserve">И вспыхивая этой глубиной активации, мы глубже синтезируемся с Хум Изначально Вышестоящего Отца и стяжаем Синтез  Изначально Вышестоящего Отца, прося преобразить каждого из нас и синтез нас на стяжание </w:t>
      </w: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>Книги 45-го Синтеза Изначально Вышестоящего Отца,</w:t>
      </w:r>
      <w:r>
        <w:rPr>
          <w:rFonts w:eastAsia="Calibri" w:cs="Times New Roman" w:ascii="Times New Roman" w:hAnsi="Times New Roman"/>
          <w:i/>
          <w:iCs/>
          <w:sz w:val="24"/>
          <w:szCs w:val="24"/>
        </w:rPr>
        <w:t xml:space="preserve"> возжигаемся, и возжигаясь, синтезируемся с Изначально Вышестоящим Аватаром Синтеза Кут Хуми, мы переходим в зал Изначально Вышестоящего Дома Изначально Вышестоящего Отца, зал библиотеки Книг Синтеза, разворачиваемся в зале.</w:t>
      </w:r>
    </w:p>
    <w:p>
      <w:pPr>
        <w:pStyle w:val="Normal"/>
        <w:ind w:left="-426" w:firstLine="56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i/>
          <w:iCs/>
          <w:sz w:val="24"/>
          <w:szCs w:val="24"/>
        </w:rPr>
        <w:t xml:space="preserve">Синтезируемся  с Изначально Вышестоящим Владыкой Кут Хуми и просим Изначально Вышестоящего Владыку, просим Изначально Вышестоящего Аватара Синтеза Кут Хуми направить каждому из нас и синтез нас Книги, Книгу 45 Синтеза Изначально Вышестоящего Отца. Книги пред нами зависают. Вспыхиваем цельностью итогов  45-го Синтеза Изначально Вышестоящего Отца, эманируем на Книгу. Берём Книгу в руки и синтезируемся  с Изначально Вышестоящим Аватаром Синтеза Кут Хуми, мы просим обучить каждого из нас чтению, проникновенности, действенности Книгой 45-го Синтеза Изначально Вышестоящего Отца. </w:t>
      </w:r>
    </w:p>
    <w:p>
      <w:pPr>
        <w:pStyle w:val="Normal"/>
        <w:ind w:left="-426" w:firstLine="56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i/>
          <w:iCs/>
          <w:sz w:val="24"/>
          <w:szCs w:val="24"/>
        </w:rPr>
        <w:t>И проникаясь на нашу просьбу прямой концентрацией Синтеза, вмещая её в нас, держа книги, переходим в здание на 17-й этаж, развёртываясь в кабинетах, подходим к столу, кладём Книгу на стол. Берём Книгу 44-го Синтеза, кто был на 44-м Синтезе Изначально Вышестоящего Отца, становимся в центре кабинета, подходим. Становимся в центр и с позиции концентрации центра, синтезируемся с Изначально Вышестоящим Аватаром Синтеза Кут Хуми, мы возвращаемся в зал библиотеки Книг Синтеза Изначально Вышестоящего Дома Изначально Вышестоящего Отца, разворачиваемся пред Изначально Вышестоящим Аватаром Синтеза Кут Хуми, отпускаем книги 44-го Синтеза Изначально Вышестоящего Отца и благодарим Изначально Вышестоящего Аватара Синтеза Кут Хуми за обучение каждого из нас книгой 44 Синтеза Изначально Вышестоящего Отца.</w:t>
      </w:r>
    </w:p>
    <w:p>
      <w:pPr>
        <w:pStyle w:val="Normal"/>
        <w:ind w:left="-426" w:firstLine="56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i/>
          <w:iCs/>
          <w:sz w:val="24"/>
          <w:szCs w:val="24"/>
        </w:rPr>
        <w:t>Далее синтезируемся с Изначально Вышестоящим Отцом, проникаясь его Синтезом, мы переходим в зал Изначально Вышестоящего Отца на 257-ю Высокую Цельность, оформляемся пред Изначально Вышестоящим Отцом и синтезируясь с его Хум, мы стяжаем цельный Синтез и Огонь явления 45-го Синтеза Изначально Вышестоящего Отца, цельный Синтез и Огонь явления 45-го Синтеза Изначально Вышестоящего Отца 189-й Высокой Цельности, возжигаемся и просим Изначально Вышестоящего Отца в явлении всего стяжённого, явленного данным 45-м Синтезом Изначально Вышестоящего Отца развернуть в расширении условий ИВДИВО каждого из нас.</w:t>
      </w:r>
    </w:p>
    <w:p>
      <w:pPr>
        <w:pStyle w:val="Normal"/>
        <w:ind w:left="-426" w:firstLine="56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i/>
          <w:iCs/>
          <w:sz w:val="24"/>
          <w:szCs w:val="24"/>
        </w:rPr>
        <w:t xml:space="preserve">И далее, глубже синтезируясь с Хум Изначально Вышестоящего Отца, мы стяжаем </w:t>
      </w: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>Ядро 45-го Синтеза Изначально Вышестоящего Отца</w:t>
      </w:r>
      <w:r>
        <w:rPr>
          <w:rFonts w:eastAsia="Calibri" w:cs="Times New Roman" w:ascii="Times New Roman" w:hAnsi="Times New Roman"/>
          <w:i/>
          <w:iCs/>
          <w:sz w:val="24"/>
          <w:szCs w:val="24"/>
        </w:rPr>
        <w:t xml:space="preserve">, возжигаемся, и возжигаясь, на концентрацию Ядра мы стяжаем у Изначально Вышестоящего Отца прямую фиксацию </w:t>
      </w: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>восьми видов материи Метагалактики Фа,</w:t>
      </w:r>
      <w:r>
        <w:rPr>
          <w:rFonts w:eastAsia="Calibri" w:cs="Times New Roman" w:ascii="Times New Roman" w:hAnsi="Times New Roman"/>
          <w:i/>
          <w:iCs/>
          <w:sz w:val="24"/>
          <w:szCs w:val="24"/>
        </w:rPr>
        <w:t xml:space="preserve"> возжигаемся, и возжигаясь, вспыхиваем Ядром и в выражении концентрации Ядра активируем проникновенность вокруг Ядра восьми видов материи Метагалактики Фа.</w:t>
      </w:r>
    </w:p>
    <w:p>
      <w:pPr>
        <w:pStyle w:val="Normal"/>
        <w:ind w:left="-426" w:firstLine="56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i/>
          <w:iCs/>
          <w:sz w:val="24"/>
          <w:szCs w:val="24"/>
        </w:rPr>
        <w:t>И, возжигаясь этим, мы благодарим  Изначально Вышестоящего Отца за данную реализацию, возможность участия в данном 45-м Синтезе Изначально Вышестоящего Отца, благодарим Изначально Вышестоящих Аватаров Синтеза Кут Хуми и Фаинь за реализацию и развёртку данного 45-го Синтеза Изначально Вышестоящего Отца, из зала Изначально Вышестоящего Отца разворачиваясь физически, развёртывая физически Стандарт концентрацию явления 16384-х явлений Человека Метагалактики Фа итогами 45-го Синтеза Изначально Вышестоящего Отца 189-й Высокой Цельности.</w:t>
      </w:r>
    </w:p>
    <w:p>
      <w:pPr>
        <w:pStyle w:val="Normal"/>
        <w:ind w:left="-426" w:firstLine="56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i/>
          <w:iCs/>
          <w:sz w:val="24"/>
          <w:szCs w:val="24"/>
        </w:rPr>
        <w:t>Развёртываем концентрацию Генезиса частей Человека Метагалактики Фа  45-го Синтеза Изначально Вышестоящего Отца 189-й Высокой Цельности, развёртываем концентрацию 64-х инструментов 45-го Синтеза Изначально Вышестоящего Отца, и концентрацию 96-ти Научных Синтезов 45-го Синтеза Изначально Вышестоящего Отца.</w:t>
      </w:r>
    </w:p>
    <w:p>
      <w:pPr>
        <w:pStyle w:val="Normal"/>
        <w:ind w:left="-426" w:firstLine="56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i/>
          <w:iCs/>
          <w:sz w:val="24"/>
          <w:szCs w:val="24"/>
        </w:rPr>
        <w:t>Разворачиваем прямое явление Посвящённого Человека Метагалактики 45-го Синтеза Изначально Вышестоящего Отца, Служащего Человека Метагалактики 45-го Синтеза Изначально Вышестоящего Отца, Ипостась Человека Метагалактики 45-го Синтеза Изначально Вышестоящего Отца, Учителя Человека Метагалактики 45-го Синтеза Изначально Вышестоящего Отца, Владыки Человека Метагалактики 45-го Синтеза Изначально Вышестоящего Отца, Аватара Человека Метагалактики 45-го Синтеза Изначально Вышестоящего Отца, и Должностную компетенцию ИВДИВО ракурсом итогов Человека Метагалактики Фа 45-го Синтеза Изначально Вышестоящего Отца 189-й Высокой Цельности.</w:t>
      </w:r>
    </w:p>
    <w:p>
      <w:pPr>
        <w:pStyle w:val="Normal"/>
        <w:ind w:left="-426" w:firstLine="56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i/>
          <w:iCs/>
          <w:sz w:val="24"/>
          <w:szCs w:val="24"/>
        </w:rPr>
        <w:t>Развёртываем явление всего стяжённого и возожжённого цельно итогами 45 Синтеза в зале пред Изначально Вышестоящим Отцом, фиксируя физически концентрацию явления стяжания Книги и концентрацию Ядра с восемью видами материи Метагалактики Фа.</w:t>
      </w:r>
    </w:p>
    <w:p>
      <w:pPr>
        <w:pStyle w:val="Normal"/>
        <w:ind w:left="-426" w:firstLine="56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i/>
          <w:iCs/>
          <w:sz w:val="24"/>
          <w:szCs w:val="24"/>
        </w:rPr>
        <w:t xml:space="preserve">И вспыхивая физически цельно, всё стяжённое и явленное мы эманируем  в Изначально Вышестоящий Дом Изначально Вышестоящего Отца, эманируем в Изначально Вышестоящий Дом Изначально Вышестоящего Отца 138 Высокой Цельности, Запорожье, эманируем в ИВДИВО участников данной практики, развёртываем концентрацию эманаций в  ИВДИВО каждого из нас и  выходим из этой практики. Аминь. </w:t>
      </w:r>
    </w:p>
    <w:p>
      <w:pPr>
        <w:pStyle w:val="Normal"/>
        <w:ind w:left="-426" w:hanging="0"/>
        <w:jc w:val="both"/>
        <w:rPr>
          <w:rFonts w:ascii="Times New Roman" w:hAnsi="Times New Roman" w:eastAsia="Calibri" w:cs="Times New Roman"/>
          <w:i/>
          <w:i/>
          <w:iCs/>
          <w:sz w:val="24"/>
          <w:szCs w:val="24"/>
        </w:rPr>
      </w:pPr>
      <w:r>
        <w:rPr>
          <w:rFonts w:eastAsia="Calibri"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exact" w:line="240" w:before="0" w:after="0"/>
        <w:ind w:left="0" w:right="0" w:firstLine="709"/>
        <w:jc w:val="right"/>
        <w:rPr>
          <w:i/>
          <w:i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i/>
          <w:iCs/>
          <w:color w:val="00000A"/>
          <w:spacing w:val="0"/>
          <w:sz w:val="20"/>
          <w:szCs w:val="20"/>
          <w:shd w:fill="FFFFFF" w:val="clear"/>
        </w:rPr>
        <w:t>Набор практики:</w:t>
      </w:r>
    </w:p>
    <w:p>
      <w:pPr>
        <w:pStyle w:val="Normal"/>
        <w:spacing w:lineRule="exact" w:line="240" w:before="0" w:after="0"/>
        <w:ind w:left="0" w:right="0" w:firstLine="709"/>
        <w:jc w:val="right"/>
        <w:rPr>
          <w:i/>
          <w:i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pacing w:val="0"/>
          <w:sz w:val="20"/>
          <w:szCs w:val="20"/>
          <w:highlight w:val="white"/>
        </w:rPr>
        <w:t xml:space="preserve">Аватар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pacing w:val="0"/>
          <w:sz w:val="20"/>
          <w:szCs w:val="20"/>
          <w:highlight w:val="white"/>
          <w:lang w:val="ru-RU"/>
        </w:rPr>
        <w:t>Общества ИВО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pacing w:val="0"/>
          <w:sz w:val="20"/>
          <w:szCs w:val="20"/>
          <w:highlight w:val="whit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pacing w:val="0"/>
          <w:sz w:val="20"/>
          <w:szCs w:val="20"/>
          <w:highlight w:val="white"/>
        </w:rPr>
        <w:t>138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pacing w:val="0"/>
          <w:sz w:val="20"/>
          <w:szCs w:val="20"/>
          <w:highlight w:val="white"/>
        </w:rPr>
        <w:t xml:space="preserve"> В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pacing w:val="0"/>
          <w:sz w:val="20"/>
          <w:szCs w:val="20"/>
          <w:highlight w:val="white"/>
          <w:lang w:val="ru-RU"/>
        </w:rPr>
        <w:t>Ц 16306 ВЦР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pacing w:val="0"/>
          <w:sz w:val="20"/>
          <w:szCs w:val="20"/>
          <w:highlight w:val="whit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pacing w:val="0"/>
          <w:sz w:val="20"/>
          <w:szCs w:val="20"/>
          <w:highlight w:val="white"/>
        </w:rPr>
        <w:t>Запорожье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pacing w:val="0"/>
          <w:sz w:val="20"/>
          <w:szCs w:val="20"/>
          <w:highlight w:val="white"/>
        </w:rPr>
        <w:t xml:space="preserve">, ИВАС Яромира Ники, </w:t>
      </w:r>
      <w:r>
        <w:rPr>
          <w:rFonts w:eastAsia="Times New Roman" w:cs="Times New Roman" w:ascii="Times New Roman" w:hAnsi="Times New Roman"/>
          <w:i/>
          <w:iCs/>
          <w:color w:val="00000A"/>
          <w:spacing w:val="0"/>
          <w:sz w:val="20"/>
          <w:szCs w:val="20"/>
          <w:shd w:fill="FFFFFF" w:val="clear"/>
        </w:rPr>
        <w:t xml:space="preserve">Служащий </w:t>
      </w:r>
      <w:r>
        <w:rPr>
          <w:rFonts w:eastAsia="Times New Roman" w:cs="Times New Roman" w:ascii="Times New Roman" w:hAnsi="Times New Roman"/>
          <w:i/>
          <w:iCs/>
          <w:color w:val="00000A"/>
          <w:spacing w:val="0"/>
          <w:sz w:val="20"/>
          <w:szCs w:val="20"/>
          <w:shd w:fill="FFFFFF" w:val="clear"/>
        </w:rPr>
        <w:t>Чертушкина Ирина</w:t>
      </w:r>
    </w:p>
    <w:p>
      <w:pPr>
        <w:pStyle w:val="Normal"/>
        <w:spacing w:lineRule="exact" w:line="240" w:before="0" w:after="0"/>
        <w:ind w:left="0" w:right="0" w:firstLine="709"/>
        <w:jc w:val="right"/>
        <w:rPr>
          <w:i/>
          <w:i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i/>
          <w:iCs/>
          <w:color w:val="00000A"/>
          <w:spacing w:val="0"/>
          <w:sz w:val="20"/>
          <w:szCs w:val="20"/>
          <w:shd w:fill="FFFFFF" w:val="clear"/>
        </w:rPr>
        <w:t xml:space="preserve">     </w:t>
      </w:r>
      <w:r>
        <w:rPr>
          <w:rFonts w:eastAsia="Times New Roman" w:cs="Times New Roman" w:ascii="Times New Roman" w:hAnsi="Times New Roman"/>
          <w:i/>
          <w:iCs/>
          <w:color w:val="00000A"/>
          <w:spacing w:val="0"/>
          <w:sz w:val="20"/>
          <w:szCs w:val="20"/>
          <w:shd w:fill="FFFFFF" w:val="clear"/>
        </w:rPr>
        <w:t xml:space="preserve">Проверил: </w:t>
      </w:r>
    </w:p>
    <w:p>
      <w:pPr>
        <w:pStyle w:val="Normal"/>
        <w:spacing w:lineRule="exact" w:line="240" w:before="0" w:after="0"/>
        <w:ind w:left="0" w:right="0" w:firstLine="709"/>
        <w:jc w:val="right"/>
        <w:rPr>
          <w:i/>
          <w:i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i/>
          <w:iCs/>
          <w:color w:val="00000A"/>
          <w:spacing w:val="0"/>
          <w:sz w:val="20"/>
          <w:szCs w:val="20"/>
          <w:shd w:fill="FFFFFF" w:val="clear"/>
        </w:rPr>
        <w:t>А</w:t>
      </w:r>
      <w:r>
        <w:rPr>
          <w:rFonts w:eastAsia="Times New Roman" w:cs="Times New Roman" w:ascii="Times New Roman" w:hAnsi="Times New Roman"/>
          <w:i/>
          <w:iCs/>
          <w:color w:val="00000A"/>
          <w:spacing w:val="0"/>
          <w:sz w:val="22"/>
          <w:szCs w:val="22"/>
          <w:shd w:fill="FFFFFF" w:val="clear"/>
        </w:rPr>
        <w:t>ватар МГК ИВО 138 ВЦ 16314 ВЦР, Запорожье, ИВАС Юлия Сианы, Панченко Виталий</w:t>
      </w:r>
      <w:r>
        <w:rPr>
          <w:rFonts w:eastAsia="Times New Roman" w:cs="Times New Roman" w:ascii="Times New Roman" w:hAnsi="Times New Roman"/>
          <w:i/>
          <w:iCs/>
          <w:color w:val="00000A"/>
          <w:spacing w:val="0"/>
          <w:sz w:val="20"/>
          <w:szCs w:val="20"/>
          <w:shd w:fill="FFFFFF" w:val="clear"/>
        </w:rPr>
        <w:t xml:space="preserve"> </w:t>
      </w:r>
    </w:p>
    <w:p>
      <w:pPr>
        <w:pStyle w:val="Normal"/>
        <w:ind w:left="-426" w:firstLine="568"/>
        <w:jc w:val="both"/>
        <w:rPr>
          <w:rFonts w:ascii="Times New Roman" w:hAnsi="Times New Roman" w:eastAsia="Calibri" w:cs="Times New Roman"/>
          <w:i/>
          <w:i/>
          <w:iCs/>
          <w:sz w:val="24"/>
          <w:szCs w:val="24"/>
        </w:rPr>
      </w:pPr>
      <w:r>
        <w:rPr>
          <w:rFonts w:eastAsia="Calibri"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i/>
          <w:i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sectPr>
      <w:headerReference w:type="default" r:id="rId2"/>
      <w:type w:val="nextPage"/>
      <w:pgSz w:w="11906" w:h="16838"/>
      <w:pgMar w:left="1701" w:right="850" w:header="708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text/>
      <w:id w:val="1217383984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alias w:val="Заголовок"/>
    </w:sdtPr>
    <w:sdtContent>
      <w:p>
        <w:pPr>
          <w:pStyle w:val="Normal"/>
          <w:pBdr>
            <w:bottom w:val="thickThinSmallGap" w:sz="24" w:space="4" w:color="622423"/>
          </w:pBdr>
          <w:spacing w:lineRule="auto" w:line="240" w:before="0" w:after="0"/>
          <w:jc w:val="center"/>
          <w:rPr/>
        </w:pPr>
        <w:r>
          <w:rPr>
            <w:rFonts w:eastAsia="Times New Roman" w:cs="Times New Roman" w:ascii="Times New Roman" w:hAnsi="Times New Roman"/>
            <w:i w:val="false"/>
            <w:iCs w:val="false"/>
            <w:color w:val="00000A"/>
            <w:spacing w:val="0"/>
            <w:sz w:val="22"/>
            <w:szCs w:val="22"/>
            <w:u w:val="single"/>
            <w:shd w:fill="FFFFFF" w:val="clear"/>
          </w:rPr>
          <w:t>45 Высокий Цельный Синтез Учителя Метагалактической Академии Наук ИВО</w:t>
        </w:r>
        <w:r>
          <w:rPr>
            <w:rFonts w:eastAsia="Times New Roman" w:cs="Times New Roman" w:ascii="Times New Roman" w:hAnsi="Times New Roman"/>
            <w:i w:val="false"/>
            <w:iCs w:val="false"/>
            <w:sz w:val="22"/>
            <w:szCs w:val="22"/>
            <w:u w:val="single"/>
          </w:rPr>
          <w:t xml:space="preserve"> - 10-11.11.2018 - Тимошенко Анна - ИВДИВО 138 ВЦ Запорожье</w:t>
        </w:r>
      </w:p>
    </w:sdtContent>
  </w:sdt>
</w:hdr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c4ce3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af0c07"/>
    <w:rPr/>
  </w:style>
  <w:style w:type="character" w:styleId="Style15" w:customStyle="1">
    <w:name w:val="Нижний колонтитул Знак"/>
    <w:basedOn w:val="DefaultParagraphFont"/>
    <w:link w:val="a5"/>
    <w:uiPriority w:val="99"/>
    <w:semiHidden/>
    <w:qFormat/>
    <w:rsid w:val="00af0c07"/>
    <w:rPr/>
  </w:style>
  <w:style w:type="character" w:styleId="Style16" w:customStyle="1">
    <w:name w:val="Текст выноски Знак"/>
    <w:basedOn w:val="DefaultParagraphFont"/>
    <w:link w:val="a7"/>
    <w:uiPriority w:val="99"/>
    <w:semiHidden/>
    <w:qFormat/>
    <w:rsid w:val="00af0c07"/>
    <w:rPr>
      <w:rFonts w:ascii="Tahoma" w:hAnsi="Tahoma" w:cs="Tahoma"/>
      <w:sz w:val="16"/>
      <w:szCs w:val="16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Free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FreeSans"/>
    </w:rPr>
  </w:style>
  <w:style w:type="paragraph" w:styleId="Style22">
    <w:name w:val="Header"/>
    <w:basedOn w:val="Normal"/>
    <w:link w:val="a4"/>
    <w:uiPriority w:val="99"/>
    <w:unhideWhenUsed/>
    <w:rsid w:val="00af0c07"/>
    <w:pPr>
      <w:tabs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link w:val="a6"/>
    <w:uiPriority w:val="99"/>
    <w:semiHidden/>
    <w:unhideWhenUsed/>
    <w:rsid w:val="00af0c07"/>
    <w:pPr>
      <w:tabs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8"/>
    <w:uiPriority w:val="99"/>
    <w:semiHidden/>
    <w:unhideWhenUsed/>
    <w:qFormat/>
    <w:rsid w:val="00af0c07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glossaryDocument" Target="glossary/document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1B943DBD9744D5F80EDFD87B32304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F65EEF-7D83-46E6-91A9-7428D5D80757}"/>
      </w:docPartPr>
      <w:docPartBody>
        <w:p w:rsidR="006F2576" w:rsidRDefault="00393545" w:rsidP="00393545">
          <w:pPr>
            <w:pStyle w:val="91B943DBD9744D5F80EDFD87B323048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393545"/>
    <w:rsid w:val="00393545"/>
    <w:rsid w:val="006F2576"/>
    <w:rsid w:val="00B84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1B943DBD9744D5F80EDFD87B3230485">
    <w:name w:val="91B943DBD9744D5F80EDFD87B3230485"/>
    <w:rsid w:val="0039354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Application>LibreOffice/5.1.6.2$Linux_X86_64 LibreOffice_project/10m0$Build-2</Application>
  <Pages>3</Pages>
  <Words>1159</Words>
  <Characters>7959</Characters>
  <CharactersWithSpaces>9119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2018-11-21T11:31:00Z</dcterms:created>
  <dc:creator>ЧертушкинаИЮ</dc:creator>
  <dc:description/>
  <dc:language>ru-RU</dc:language>
  <cp:lastModifiedBy/>
  <dcterms:modified xsi:type="dcterms:W3CDTF">2018-12-01T17:04:05Z</dcterms:modified>
  <cp:revision>17</cp:revision>
  <dc:subject/>
  <dc:title>45 Синтез ИВО Тимошенко Анна. Запорожье. 10-11 ноября 2018г.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